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ED" w:rsidRDefault="00590A84" w:rsidP="00590A84">
      <w:pPr>
        <w:spacing w:after="0"/>
        <w:rPr>
          <w:sz w:val="26"/>
          <w:szCs w:val="26"/>
        </w:rPr>
      </w:pPr>
      <w:r>
        <w:rPr>
          <w:sz w:val="26"/>
          <w:szCs w:val="26"/>
        </w:rPr>
        <w:t>Name:</w:t>
      </w:r>
    </w:p>
    <w:p w:rsidR="00590A84" w:rsidRDefault="00590A84" w:rsidP="00590A84">
      <w:pPr>
        <w:spacing w:after="0"/>
        <w:rPr>
          <w:sz w:val="26"/>
          <w:szCs w:val="26"/>
        </w:rPr>
      </w:pPr>
      <w:r>
        <w:rPr>
          <w:sz w:val="26"/>
          <w:szCs w:val="26"/>
        </w:rPr>
        <w:t>Period:</w:t>
      </w:r>
    </w:p>
    <w:p w:rsidR="00590A84" w:rsidRDefault="00590A84" w:rsidP="00590A84">
      <w:pPr>
        <w:spacing w:after="0"/>
        <w:rPr>
          <w:sz w:val="26"/>
          <w:szCs w:val="26"/>
        </w:rPr>
      </w:pPr>
    </w:p>
    <w:p w:rsidR="00590A84" w:rsidRDefault="00590A84" w:rsidP="00590A84">
      <w:pPr>
        <w:spacing w:after="0"/>
        <w:jc w:val="center"/>
        <w:rPr>
          <w:rFonts w:ascii="Cooper Black" w:hAnsi="Cooper Black"/>
          <w:sz w:val="32"/>
          <w:szCs w:val="32"/>
        </w:rPr>
      </w:pPr>
      <w:proofErr w:type="spellStart"/>
      <w:r>
        <w:rPr>
          <w:rFonts w:ascii="Cooper Black" w:hAnsi="Cooper Black"/>
          <w:sz w:val="32"/>
          <w:szCs w:val="32"/>
        </w:rPr>
        <w:t>Resumé</w:t>
      </w:r>
      <w:proofErr w:type="spellEnd"/>
      <w:r>
        <w:rPr>
          <w:rFonts w:ascii="Cooper Black" w:hAnsi="Cooper Black"/>
          <w:sz w:val="32"/>
          <w:szCs w:val="32"/>
        </w:rPr>
        <w:t xml:space="preserve"> Assignment</w:t>
      </w:r>
    </w:p>
    <w:p w:rsidR="00590A84" w:rsidRDefault="00590A84" w:rsidP="00590A84">
      <w:pPr>
        <w:spacing w:after="0"/>
        <w:rPr>
          <w:rFonts w:cstheme="minorHAnsi"/>
          <w:sz w:val="26"/>
          <w:szCs w:val="26"/>
        </w:rPr>
      </w:pPr>
      <w:r w:rsidRPr="00590A84">
        <w:rPr>
          <w:rFonts w:cstheme="minorHAnsi"/>
          <w:b/>
          <w:sz w:val="26"/>
          <w:szCs w:val="26"/>
        </w:rPr>
        <w:t>Objective:</w:t>
      </w:r>
      <w:r>
        <w:rPr>
          <w:rFonts w:cstheme="minorHAnsi"/>
          <w:sz w:val="26"/>
          <w:szCs w:val="26"/>
        </w:rPr>
        <w:t xml:space="preserve"> This is a brief introduction into the world of </w:t>
      </w:r>
      <w:proofErr w:type="spellStart"/>
      <w:r>
        <w:rPr>
          <w:rFonts w:cstheme="minorHAnsi"/>
          <w:sz w:val="26"/>
          <w:szCs w:val="26"/>
        </w:rPr>
        <w:t>resumé</w:t>
      </w:r>
      <w:proofErr w:type="spellEnd"/>
      <w:r>
        <w:rPr>
          <w:rFonts w:cstheme="minorHAnsi"/>
          <w:sz w:val="26"/>
          <w:szCs w:val="26"/>
        </w:rPr>
        <w:t xml:space="preserve"> writing. Why? To help you prepare for scholarship applications, job applications, summer internship or other program applications. Knowing how to start this early will eliminate the frustration and confusion later on in life! Resumes are an essential key in obtaining a job, so it’s better to get the practice in now!</w:t>
      </w:r>
    </w:p>
    <w:p w:rsidR="00590A84" w:rsidRDefault="00590A84" w:rsidP="00590A84">
      <w:pPr>
        <w:spacing w:after="0"/>
        <w:rPr>
          <w:rFonts w:cstheme="minorHAnsi"/>
          <w:sz w:val="26"/>
          <w:szCs w:val="26"/>
        </w:rPr>
      </w:pPr>
    </w:p>
    <w:p w:rsidR="00590A84" w:rsidRDefault="00590A84" w:rsidP="00590A84">
      <w:pPr>
        <w:spacing w:after="0"/>
        <w:rPr>
          <w:rFonts w:cstheme="minorHAnsi"/>
          <w:b/>
          <w:sz w:val="26"/>
          <w:szCs w:val="26"/>
        </w:rPr>
      </w:pPr>
      <w:r>
        <w:rPr>
          <w:rFonts w:cstheme="minorHAnsi"/>
          <w:b/>
          <w:sz w:val="26"/>
          <w:szCs w:val="26"/>
        </w:rPr>
        <w:t>Requirements:</w:t>
      </w:r>
    </w:p>
    <w:p w:rsidR="00590A84" w:rsidRPr="00590A84" w:rsidRDefault="00590A84" w:rsidP="00590A84">
      <w:pPr>
        <w:pStyle w:val="ListParagraph"/>
        <w:numPr>
          <w:ilvl w:val="0"/>
          <w:numId w:val="1"/>
        </w:numPr>
        <w:spacing w:after="0"/>
        <w:rPr>
          <w:rFonts w:cstheme="minorHAnsi"/>
          <w:sz w:val="24"/>
          <w:szCs w:val="24"/>
        </w:rPr>
      </w:pPr>
      <w:r>
        <w:rPr>
          <w:rFonts w:cstheme="minorHAnsi"/>
          <w:b/>
          <w:i/>
          <w:sz w:val="24"/>
          <w:szCs w:val="24"/>
          <w:u w:val="single"/>
        </w:rPr>
        <w:t>MUST BE TYPED</w:t>
      </w:r>
      <w:r>
        <w:rPr>
          <w:rFonts w:cstheme="minorHAnsi"/>
          <w:sz w:val="24"/>
          <w:szCs w:val="24"/>
        </w:rPr>
        <w:t xml:space="preserve">: </w:t>
      </w:r>
      <w:r w:rsidRPr="00590A84">
        <w:rPr>
          <w:rFonts w:cstheme="minorHAnsi"/>
          <w:sz w:val="24"/>
          <w:szCs w:val="24"/>
          <w:u w:val="single"/>
        </w:rPr>
        <w:t xml:space="preserve">I will not accept a handwritten </w:t>
      </w:r>
      <w:proofErr w:type="spellStart"/>
      <w:r w:rsidRPr="00590A84">
        <w:rPr>
          <w:rFonts w:cstheme="minorHAnsi"/>
          <w:sz w:val="24"/>
          <w:szCs w:val="24"/>
          <w:u w:val="single"/>
        </w:rPr>
        <w:t>resumé</w:t>
      </w:r>
      <w:proofErr w:type="spellEnd"/>
      <w:r>
        <w:rPr>
          <w:rFonts w:cstheme="minorHAnsi"/>
          <w:sz w:val="24"/>
          <w:szCs w:val="24"/>
        </w:rPr>
        <w:t xml:space="preserve">. If you do not have a computer at home, you may use the computers at school, in the library or even at your public library. There </w:t>
      </w:r>
      <w:r>
        <w:rPr>
          <w:rFonts w:cstheme="minorHAnsi"/>
          <w:sz w:val="24"/>
          <w:szCs w:val="24"/>
          <w:u w:val="single"/>
        </w:rPr>
        <w:t>are</w:t>
      </w:r>
      <w:r>
        <w:rPr>
          <w:rFonts w:cstheme="minorHAnsi"/>
          <w:sz w:val="24"/>
          <w:szCs w:val="24"/>
        </w:rPr>
        <w:t xml:space="preserve"> resources. If you are concerned or need one-on-one help, please come talk with me </w:t>
      </w:r>
      <w:r>
        <w:rPr>
          <w:rFonts w:cstheme="minorHAnsi"/>
          <w:sz w:val="24"/>
          <w:szCs w:val="24"/>
          <w:u w:val="single"/>
        </w:rPr>
        <w:t>early</w:t>
      </w:r>
      <w:r>
        <w:rPr>
          <w:rFonts w:cstheme="minorHAnsi"/>
          <w:sz w:val="24"/>
          <w:szCs w:val="24"/>
        </w:rPr>
        <w:t xml:space="preserve"> (do not wait until the night before). </w:t>
      </w:r>
      <w:r>
        <w:rPr>
          <w:rFonts w:cstheme="minorHAnsi"/>
          <w:b/>
          <w:sz w:val="24"/>
          <w:szCs w:val="24"/>
        </w:rPr>
        <w:t xml:space="preserve">I am happy to print it for you! You can always email your </w:t>
      </w:r>
      <w:proofErr w:type="spellStart"/>
      <w:r>
        <w:rPr>
          <w:rFonts w:cstheme="minorHAnsi"/>
          <w:b/>
          <w:sz w:val="24"/>
          <w:szCs w:val="24"/>
        </w:rPr>
        <w:t>resumé</w:t>
      </w:r>
      <w:proofErr w:type="spellEnd"/>
      <w:r>
        <w:rPr>
          <w:rFonts w:cstheme="minorHAnsi"/>
          <w:b/>
          <w:sz w:val="24"/>
          <w:szCs w:val="24"/>
        </w:rPr>
        <w:t xml:space="preserve"> to me or bring it on a flash drive and I will print it right in my room!</w:t>
      </w:r>
    </w:p>
    <w:p w:rsidR="00590A84" w:rsidRDefault="00590A84" w:rsidP="00590A84">
      <w:pPr>
        <w:pStyle w:val="ListParagraph"/>
        <w:numPr>
          <w:ilvl w:val="0"/>
          <w:numId w:val="1"/>
        </w:numPr>
        <w:spacing w:after="0"/>
        <w:rPr>
          <w:rFonts w:cstheme="minorHAnsi"/>
          <w:sz w:val="24"/>
          <w:szCs w:val="24"/>
        </w:rPr>
      </w:pPr>
      <w:r>
        <w:rPr>
          <w:rFonts w:cstheme="minorHAnsi"/>
          <w:sz w:val="24"/>
          <w:szCs w:val="24"/>
        </w:rPr>
        <w:t>Must include the basic categories we learn</w:t>
      </w:r>
      <w:r w:rsidR="00CB01B8">
        <w:rPr>
          <w:rFonts w:cstheme="minorHAnsi"/>
          <w:sz w:val="24"/>
          <w:szCs w:val="24"/>
        </w:rPr>
        <w:t>ed</w:t>
      </w:r>
      <w:bookmarkStart w:id="0" w:name="_GoBack"/>
      <w:bookmarkEnd w:id="0"/>
      <w:r>
        <w:rPr>
          <w:rFonts w:cstheme="minorHAnsi"/>
          <w:sz w:val="24"/>
          <w:szCs w:val="24"/>
        </w:rPr>
        <w:t xml:space="preserve"> in class: </w:t>
      </w:r>
    </w:p>
    <w:p w:rsidR="00590A84" w:rsidRDefault="00590A84" w:rsidP="00590A84">
      <w:pPr>
        <w:pStyle w:val="ListParagraph"/>
        <w:numPr>
          <w:ilvl w:val="0"/>
          <w:numId w:val="3"/>
        </w:numPr>
        <w:spacing w:after="0"/>
        <w:rPr>
          <w:rFonts w:cstheme="minorHAnsi"/>
          <w:sz w:val="24"/>
          <w:szCs w:val="24"/>
        </w:rPr>
      </w:pPr>
      <w:r>
        <w:rPr>
          <w:rFonts w:cstheme="minorHAnsi"/>
          <w:sz w:val="24"/>
          <w:szCs w:val="24"/>
        </w:rPr>
        <w:t>P</w:t>
      </w:r>
      <w:r w:rsidRPr="00590A84">
        <w:rPr>
          <w:rFonts w:cstheme="minorHAnsi"/>
          <w:sz w:val="24"/>
          <w:szCs w:val="24"/>
        </w:rPr>
        <w:t>ersonal Information (you can invent an email or use your parent’s email if you do not have one. Make sur</w:t>
      </w:r>
      <w:r w:rsidR="009E2A78">
        <w:rPr>
          <w:rFonts w:cstheme="minorHAnsi"/>
          <w:sz w:val="24"/>
          <w:szCs w:val="24"/>
        </w:rPr>
        <w:t>e it is clear and professional)</w:t>
      </w:r>
    </w:p>
    <w:p w:rsidR="009E2A78" w:rsidRDefault="009E2A78" w:rsidP="00590A84">
      <w:pPr>
        <w:pStyle w:val="ListParagraph"/>
        <w:numPr>
          <w:ilvl w:val="0"/>
          <w:numId w:val="3"/>
        </w:numPr>
        <w:spacing w:after="0"/>
        <w:rPr>
          <w:rFonts w:cstheme="minorHAnsi"/>
          <w:sz w:val="24"/>
          <w:szCs w:val="24"/>
        </w:rPr>
      </w:pPr>
      <w:r>
        <w:rPr>
          <w:rFonts w:cstheme="minorHAnsi"/>
          <w:sz w:val="24"/>
          <w:szCs w:val="24"/>
        </w:rPr>
        <w:t xml:space="preserve">Objective (briefly describe your intent of the </w:t>
      </w:r>
      <w:proofErr w:type="spellStart"/>
      <w:r>
        <w:rPr>
          <w:rFonts w:cstheme="minorHAnsi"/>
          <w:sz w:val="24"/>
          <w:szCs w:val="24"/>
        </w:rPr>
        <w:t>resumé</w:t>
      </w:r>
      <w:proofErr w:type="spellEnd"/>
      <w:r>
        <w:rPr>
          <w:rFonts w:cstheme="minorHAnsi"/>
          <w:sz w:val="24"/>
          <w:szCs w:val="24"/>
        </w:rPr>
        <w:t>)—</w:t>
      </w:r>
      <w:r>
        <w:rPr>
          <w:rFonts w:cstheme="minorHAnsi"/>
          <w:i/>
          <w:sz w:val="24"/>
          <w:szCs w:val="24"/>
        </w:rPr>
        <w:t xml:space="preserve">in the case of this assignment, your objective is that you are applying for a job in the food-service industry </w:t>
      </w:r>
      <w:r>
        <w:rPr>
          <w:rFonts w:cstheme="minorHAnsi"/>
          <w:sz w:val="24"/>
          <w:szCs w:val="24"/>
        </w:rPr>
        <w:t>(you can word this however you like!)</w:t>
      </w:r>
    </w:p>
    <w:p w:rsidR="00590A84" w:rsidRDefault="00590A84" w:rsidP="00590A84">
      <w:pPr>
        <w:pStyle w:val="ListParagraph"/>
        <w:numPr>
          <w:ilvl w:val="0"/>
          <w:numId w:val="3"/>
        </w:numPr>
        <w:spacing w:after="0"/>
        <w:rPr>
          <w:rFonts w:cstheme="minorHAnsi"/>
          <w:sz w:val="24"/>
          <w:szCs w:val="24"/>
        </w:rPr>
      </w:pPr>
      <w:r w:rsidRPr="00590A84">
        <w:rPr>
          <w:rFonts w:cstheme="minorHAnsi"/>
          <w:sz w:val="24"/>
          <w:szCs w:val="24"/>
        </w:rPr>
        <w:t>Experience (</w:t>
      </w:r>
      <w:r w:rsidRPr="00590A84">
        <w:rPr>
          <w:rFonts w:cstheme="minorHAnsi"/>
          <w:b/>
          <w:sz w:val="24"/>
          <w:szCs w:val="24"/>
        </w:rPr>
        <w:t>MUST INCLUDE AT LEAST 2 EXPERIENCE ITEMS</w:t>
      </w:r>
      <w:r>
        <w:rPr>
          <w:rFonts w:cstheme="minorHAnsi"/>
          <w:sz w:val="24"/>
          <w:szCs w:val="24"/>
        </w:rPr>
        <w:t>)</w:t>
      </w:r>
    </w:p>
    <w:p w:rsidR="00590A84" w:rsidRPr="009E2A78" w:rsidRDefault="00590A84" w:rsidP="00590A84">
      <w:pPr>
        <w:pStyle w:val="ListParagraph"/>
        <w:numPr>
          <w:ilvl w:val="0"/>
          <w:numId w:val="3"/>
        </w:numPr>
        <w:spacing w:after="0"/>
        <w:rPr>
          <w:rFonts w:cstheme="minorHAnsi"/>
          <w:b/>
          <w:sz w:val="24"/>
          <w:szCs w:val="24"/>
        </w:rPr>
      </w:pPr>
      <w:r>
        <w:rPr>
          <w:rFonts w:cstheme="minorHAnsi"/>
          <w:sz w:val="24"/>
          <w:szCs w:val="24"/>
        </w:rPr>
        <w:t xml:space="preserve">Education </w:t>
      </w:r>
      <w:r w:rsidRPr="009E2A78">
        <w:rPr>
          <w:rFonts w:cstheme="minorHAnsi"/>
          <w:b/>
          <w:sz w:val="24"/>
          <w:szCs w:val="24"/>
        </w:rPr>
        <w:t>(list at least 2 relevant class</w:t>
      </w:r>
      <w:r w:rsidR="009E2A78" w:rsidRPr="009E2A78">
        <w:rPr>
          <w:rFonts w:cstheme="minorHAnsi"/>
          <w:b/>
          <w:sz w:val="24"/>
          <w:szCs w:val="24"/>
        </w:rPr>
        <w:t>es or</w:t>
      </w:r>
      <w:r w:rsidRPr="009E2A78">
        <w:rPr>
          <w:rFonts w:cstheme="minorHAnsi"/>
          <w:b/>
          <w:sz w:val="24"/>
          <w:szCs w:val="24"/>
        </w:rPr>
        <w:t xml:space="preserve"> projects)</w:t>
      </w:r>
    </w:p>
    <w:p w:rsidR="009E2A78" w:rsidRDefault="009E2A78" w:rsidP="009E2A78">
      <w:pPr>
        <w:pStyle w:val="ListParagraph"/>
        <w:numPr>
          <w:ilvl w:val="0"/>
          <w:numId w:val="4"/>
        </w:numPr>
        <w:spacing w:after="0"/>
        <w:rPr>
          <w:rFonts w:cstheme="minorHAnsi"/>
          <w:sz w:val="24"/>
          <w:szCs w:val="24"/>
        </w:rPr>
      </w:pPr>
      <w:r>
        <w:rPr>
          <w:rFonts w:cstheme="minorHAnsi"/>
          <w:sz w:val="24"/>
          <w:szCs w:val="24"/>
        </w:rPr>
        <w:t>A list of references</w:t>
      </w:r>
    </w:p>
    <w:p w:rsidR="009E2A78" w:rsidRDefault="009E2A78" w:rsidP="009E2A78">
      <w:pPr>
        <w:pStyle w:val="ListParagraph"/>
        <w:numPr>
          <w:ilvl w:val="1"/>
          <w:numId w:val="4"/>
        </w:numPr>
        <w:spacing w:after="0"/>
        <w:rPr>
          <w:rFonts w:cstheme="minorHAnsi"/>
          <w:sz w:val="24"/>
          <w:szCs w:val="24"/>
        </w:rPr>
      </w:pPr>
      <w:r>
        <w:rPr>
          <w:rFonts w:cstheme="minorHAnsi"/>
          <w:sz w:val="24"/>
          <w:szCs w:val="24"/>
        </w:rPr>
        <w:t>Must include at least 3 NON-FAMILY references (no uncles, parents, aunts, grandparents, etc…). Good references are people you have provided a service to, teachers, counselors, administrators, etc… If you choose to list staff at Canyon View, just put the school phone and address for them (801-227-8748/ 655 E 950 N, Orem UT 84097).</w:t>
      </w:r>
    </w:p>
    <w:p w:rsidR="009E2A78" w:rsidRDefault="009E2A78" w:rsidP="009E2A78">
      <w:pPr>
        <w:pStyle w:val="ListParagraph"/>
        <w:numPr>
          <w:ilvl w:val="1"/>
          <w:numId w:val="4"/>
        </w:numPr>
        <w:spacing w:after="0"/>
        <w:rPr>
          <w:rFonts w:cstheme="minorHAnsi"/>
          <w:sz w:val="24"/>
          <w:szCs w:val="24"/>
        </w:rPr>
      </w:pPr>
      <w:r>
        <w:rPr>
          <w:rFonts w:cstheme="minorHAnsi"/>
          <w:sz w:val="24"/>
          <w:szCs w:val="24"/>
        </w:rPr>
        <w:t>Remember, you must ASK the references if you can list them as a reference!</w:t>
      </w:r>
    </w:p>
    <w:p w:rsidR="009E2A78" w:rsidRDefault="009E2A78" w:rsidP="009E2A78">
      <w:pPr>
        <w:pStyle w:val="ListParagraph"/>
        <w:spacing w:after="0"/>
        <w:ind w:left="1440"/>
        <w:rPr>
          <w:rFonts w:cstheme="minorHAnsi"/>
          <w:sz w:val="24"/>
          <w:szCs w:val="24"/>
        </w:rPr>
      </w:pPr>
    </w:p>
    <w:p w:rsidR="009E2A78" w:rsidRDefault="009E2A78" w:rsidP="009E2A78">
      <w:pPr>
        <w:spacing w:after="0"/>
        <w:rPr>
          <w:rFonts w:cstheme="minorHAnsi"/>
          <w:sz w:val="24"/>
          <w:szCs w:val="24"/>
        </w:rPr>
      </w:pPr>
      <w:r>
        <w:rPr>
          <w:rFonts w:cstheme="minorHAnsi"/>
          <w:b/>
          <w:sz w:val="24"/>
          <w:szCs w:val="24"/>
        </w:rPr>
        <w:t xml:space="preserve">DUE DATE: </w:t>
      </w:r>
      <w:r>
        <w:rPr>
          <w:rFonts w:cstheme="minorHAnsi"/>
          <w:sz w:val="24"/>
          <w:szCs w:val="24"/>
        </w:rPr>
        <w:t>_____________________________________ (the day you turn in your portfolio)</w:t>
      </w:r>
    </w:p>
    <w:p w:rsidR="009E2A78" w:rsidRDefault="009E2A78" w:rsidP="009E2A78">
      <w:pPr>
        <w:spacing w:after="0"/>
        <w:rPr>
          <w:rFonts w:cstheme="minorHAnsi"/>
          <w:sz w:val="24"/>
          <w:szCs w:val="24"/>
        </w:rPr>
      </w:pPr>
    </w:p>
    <w:p w:rsidR="009E2A78" w:rsidRDefault="009E2A78" w:rsidP="009E2A78">
      <w:pPr>
        <w:spacing w:after="0"/>
        <w:rPr>
          <w:rFonts w:cstheme="minorHAnsi"/>
          <w:sz w:val="24"/>
          <w:szCs w:val="24"/>
        </w:rPr>
      </w:pPr>
      <w:proofErr w:type="gramStart"/>
      <w:r>
        <w:rPr>
          <w:rFonts w:cstheme="minorHAnsi"/>
          <w:sz w:val="24"/>
          <w:szCs w:val="24"/>
        </w:rPr>
        <w:t>So…</w:t>
      </w:r>
      <w:proofErr w:type="gramEnd"/>
    </w:p>
    <w:p w:rsidR="009E2A78" w:rsidRPr="009E2A78" w:rsidRDefault="009E2A78" w:rsidP="009E2A78">
      <w:pPr>
        <w:pStyle w:val="ListParagraph"/>
        <w:numPr>
          <w:ilvl w:val="0"/>
          <w:numId w:val="5"/>
        </w:numPr>
        <w:spacing w:after="0"/>
        <w:rPr>
          <w:rFonts w:cstheme="minorHAnsi"/>
          <w:sz w:val="24"/>
          <w:szCs w:val="24"/>
        </w:rPr>
      </w:pPr>
      <w:r w:rsidRPr="009E2A78">
        <w:rPr>
          <w:rFonts w:cstheme="minorHAnsi"/>
          <w:sz w:val="24"/>
          <w:szCs w:val="24"/>
        </w:rPr>
        <w:t>Your resume should be on ONE page</w:t>
      </w:r>
    </w:p>
    <w:p w:rsidR="009E2A78" w:rsidRPr="009E2A78" w:rsidRDefault="009E2A78" w:rsidP="009E2A78">
      <w:pPr>
        <w:pStyle w:val="ListParagraph"/>
        <w:numPr>
          <w:ilvl w:val="0"/>
          <w:numId w:val="5"/>
        </w:numPr>
        <w:spacing w:after="0"/>
        <w:rPr>
          <w:rFonts w:cstheme="minorHAnsi"/>
          <w:sz w:val="24"/>
          <w:szCs w:val="24"/>
        </w:rPr>
      </w:pPr>
      <w:r w:rsidRPr="009E2A78">
        <w:rPr>
          <w:rFonts w:cstheme="minorHAnsi"/>
          <w:sz w:val="24"/>
          <w:szCs w:val="24"/>
        </w:rPr>
        <w:t>Your references should be on a separate page</w:t>
      </w:r>
    </w:p>
    <w:p w:rsidR="009E2A78" w:rsidRPr="009E2A78" w:rsidRDefault="009E2A78" w:rsidP="009E2A78">
      <w:pPr>
        <w:pStyle w:val="ListParagraph"/>
        <w:numPr>
          <w:ilvl w:val="0"/>
          <w:numId w:val="5"/>
        </w:numPr>
        <w:spacing w:after="0"/>
        <w:rPr>
          <w:rFonts w:cstheme="minorHAnsi"/>
          <w:sz w:val="24"/>
          <w:szCs w:val="24"/>
        </w:rPr>
      </w:pPr>
      <w:r w:rsidRPr="009E2A78">
        <w:rPr>
          <w:rFonts w:cstheme="minorHAnsi"/>
          <w:sz w:val="24"/>
          <w:szCs w:val="24"/>
        </w:rPr>
        <w:t xml:space="preserve">All of this MUST be typed or I will </w:t>
      </w:r>
      <w:r w:rsidRPr="009E2A78">
        <w:rPr>
          <w:rFonts w:cstheme="minorHAnsi"/>
          <w:sz w:val="24"/>
          <w:szCs w:val="24"/>
          <w:u w:val="single"/>
        </w:rPr>
        <w:t>not</w:t>
      </w:r>
      <w:r w:rsidRPr="009E2A78">
        <w:rPr>
          <w:rFonts w:cstheme="minorHAnsi"/>
          <w:sz w:val="24"/>
          <w:szCs w:val="24"/>
        </w:rPr>
        <w:t xml:space="preserve"> accept it</w:t>
      </w:r>
    </w:p>
    <w:p w:rsidR="009E2A78" w:rsidRDefault="009E2A78" w:rsidP="009E2A78">
      <w:pPr>
        <w:pStyle w:val="ListParagraph"/>
        <w:numPr>
          <w:ilvl w:val="0"/>
          <w:numId w:val="5"/>
        </w:numPr>
        <w:spacing w:after="0"/>
        <w:rPr>
          <w:rFonts w:cstheme="minorHAnsi"/>
          <w:sz w:val="24"/>
          <w:szCs w:val="24"/>
        </w:rPr>
      </w:pPr>
      <w:r w:rsidRPr="009E2A78">
        <w:rPr>
          <w:rFonts w:cstheme="minorHAnsi"/>
          <w:sz w:val="24"/>
          <w:szCs w:val="24"/>
        </w:rPr>
        <w:t>This must be a representation of your OWN work</w:t>
      </w:r>
    </w:p>
    <w:p w:rsidR="005664EB" w:rsidRDefault="005664EB" w:rsidP="009E2A78">
      <w:pPr>
        <w:pStyle w:val="ListParagraph"/>
        <w:numPr>
          <w:ilvl w:val="0"/>
          <w:numId w:val="5"/>
        </w:numPr>
        <w:spacing w:after="0"/>
        <w:rPr>
          <w:rFonts w:cstheme="minorHAnsi"/>
          <w:sz w:val="24"/>
          <w:szCs w:val="24"/>
        </w:rPr>
      </w:pPr>
      <w:r>
        <w:rPr>
          <w:rFonts w:cstheme="minorHAnsi"/>
          <w:sz w:val="24"/>
          <w:szCs w:val="24"/>
        </w:rPr>
        <w:t xml:space="preserve">You do </w:t>
      </w:r>
      <w:r>
        <w:rPr>
          <w:rFonts w:cstheme="minorHAnsi"/>
          <w:sz w:val="24"/>
          <w:szCs w:val="24"/>
          <w:u w:val="single"/>
        </w:rPr>
        <w:t>not</w:t>
      </w:r>
      <w:r>
        <w:rPr>
          <w:rFonts w:cstheme="minorHAnsi"/>
          <w:sz w:val="24"/>
          <w:szCs w:val="24"/>
        </w:rPr>
        <w:t xml:space="preserve"> need to buy special paper! White computer paper works great!</w:t>
      </w:r>
    </w:p>
    <w:p w:rsidR="009E2A78" w:rsidRDefault="009E2A78">
      <w:pPr>
        <w:rPr>
          <w:rFonts w:cstheme="minorHAnsi"/>
          <w:sz w:val="24"/>
          <w:szCs w:val="24"/>
        </w:rPr>
      </w:pPr>
      <w:r>
        <w:rPr>
          <w:rFonts w:cstheme="minorHAnsi"/>
          <w:sz w:val="24"/>
          <w:szCs w:val="24"/>
        </w:rPr>
        <w:br w:type="page"/>
      </w:r>
    </w:p>
    <w:tbl>
      <w:tblPr>
        <w:tblStyle w:val="TableGrid"/>
        <w:tblW w:w="0" w:type="auto"/>
        <w:tblLook w:val="04A0" w:firstRow="1" w:lastRow="0" w:firstColumn="1" w:lastColumn="0" w:noHBand="0" w:noVBand="1"/>
      </w:tblPr>
      <w:tblGrid>
        <w:gridCol w:w="1845"/>
        <w:gridCol w:w="1624"/>
        <w:gridCol w:w="1593"/>
        <w:gridCol w:w="1611"/>
        <w:gridCol w:w="1519"/>
        <w:gridCol w:w="1376"/>
        <w:gridCol w:w="1448"/>
      </w:tblGrid>
      <w:tr w:rsidR="005664EB" w:rsidTr="00493749">
        <w:tc>
          <w:tcPr>
            <w:tcW w:w="11016" w:type="dxa"/>
            <w:gridSpan w:val="7"/>
          </w:tcPr>
          <w:p w:rsidR="005664EB" w:rsidRPr="009E2A78" w:rsidRDefault="005664EB" w:rsidP="009E2A78">
            <w:pPr>
              <w:jc w:val="center"/>
              <w:rPr>
                <w:rFonts w:ascii="Cooper Black" w:hAnsi="Cooper Black" w:cstheme="minorHAnsi"/>
                <w:sz w:val="24"/>
                <w:szCs w:val="24"/>
              </w:rPr>
            </w:pPr>
            <w:proofErr w:type="spellStart"/>
            <w:r w:rsidRPr="009E2A78">
              <w:rPr>
                <w:rFonts w:ascii="Cooper Black" w:hAnsi="Cooper Black" w:cstheme="minorHAnsi"/>
                <w:sz w:val="24"/>
                <w:szCs w:val="24"/>
              </w:rPr>
              <w:lastRenderedPageBreak/>
              <w:t>Resumé</w:t>
            </w:r>
            <w:proofErr w:type="spellEnd"/>
            <w:r w:rsidRPr="009E2A78">
              <w:rPr>
                <w:rFonts w:ascii="Cooper Black" w:hAnsi="Cooper Black" w:cstheme="minorHAnsi"/>
                <w:sz w:val="24"/>
                <w:szCs w:val="24"/>
              </w:rPr>
              <w:t xml:space="preserve"> Assignment</w:t>
            </w:r>
          </w:p>
        </w:tc>
      </w:tr>
      <w:tr w:rsidR="005664EB" w:rsidTr="005664EB">
        <w:tc>
          <w:tcPr>
            <w:tcW w:w="1845" w:type="dxa"/>
          </w:tcPr>
          <w:p w:rsidR="005664EB" w:rsidRDefault="005664EB" w:rsidP="009E2A78">
            <w:pPr>
              <w:rPr>
                <w:rFonts w:cstheme="minorHAnsi"/>
                <w:sz w:val="24"/>
                <w:szCs w:val="24"/>
              </w:rPr>
            </w:pPr>
          </w:p>
        </w:tc>
        <w:tc>
          <w:tcPr>
            <w:tcW w:w="1624" w:type="dxa"/>
          </w:tcPr>
          <w:p w:rsidR="005664EB" w:rsidRDefault="005664EB" w:rsidP="009E2A78">
            <w:pPr>
              <w:rPr>
                <w:rFonts w:cstheme="minorHAnsi"/>
                <w:sz w:val="24"/>
                <w:szCs w:val="24"/>
              </w:rPr>
            </w:pPr>
            <w:r>
              <w:rPr>
                <w:rFonts w:cstheme="minorHAnsi"/>
                <w:sz w:val="24"/>
                <w:szCs w:val="24"/>
              </w:rPr>
              <w:t>5 points</w:t>
            </w:r>
          </w:p>
        </w:tc>
        <w:tc>
          <w:tcPr>
            <w:tcW w:w="1593" w:type="dxa"/>
          </w:tcPr>
          <w:p w:rsidR="005664EB" w:rsidRDefault="005664EB" w:rsidP="009E2A78">
            <w:pPr>
              <w:rPr>
                <w:rFonts w:cstheme="minorHAnsi"/>
                <w:sz w:val="24"/>
                <w:szCs w:val="24"/>
              </w:rPr>
            </w:pPr>
            <w:r>
              <w:rPr>
                <w:rFonts w:cstheme="minorHAnsi"/>
                <w:sz w:val="24"/>
                <w:szCs w:val="24"/>
              </w:rPr>
              <w:t>4 points</w:t>
            </w:r>
          </w:p>
        </w:tc>
        <w:tc>
          <w:tcPr>
            <w:tcW w:w="1611" w:type="dxa"/>
          </w:tcPr>
          <w:p w:rsidR="005664EB" w:rsidRDefault="005664EB" w:rsidP="009E2A78">
            <w:pPr>
              <w:rPr>
                <w:rFonts w:cstheme="minorHAnsi"/>
                <w:sz w:val="24"/>
                <w:szCs w:val="24"/>
              </w:rPr>
            </w:pPr>
            <w:r>
              <w:rPr>
                <w:rFonts w:cstheme="minorHAnsi"/>
                <w:sz w:val="24"/>
                <w:szCs w:val="24"/>
              </w:rPr>
              <w:t>3 point</w:t>
            </w:r>
          </w:p>
        </w:tc>
        <w:tc>
          <w:tcPr>
            <w:tcW w:w="1519" w:type="dxa"/>
          </w:tcPr>
          <w:p w:rsidR="005664EB" w:rsidRDefault="005664EB" w:rsidP="009E2A78">
            <w:pPr>
              <w:rPr>
                <w:rFonts w:cstheme="minorHAnsi"/>
                <w:sz w:val="24"/>
                <w:szCs w:val="24"/>
              </w:rPr>
            </w:pPr>
            <w:r>
              <w:rPr>
                <w:rFonts w:cstheme="minorHAnsi"/>
                <w:sz w:val="24"/>
                <w:szCs w:val="24"/>
              </w:rPr>
              <w:t>2 points</w:t>
            </w:r>
          </w:p>
        </w:tc>
        <w:tc>
          <w:tcPr>
            <w:tcW w:w="1376" w:type="dxa"/>
          </w:tcPr>
          <w:p w:rsidR="005664EB" w:rsidRDefault="005664EB" w:rsidP="009E2A78">
            <w:pPr>
              <w:rPr>
                <w:rFonts w:cstheme="minorHAnsi"/>
                <w:sz w:val="24"/>
                <w:szCs w:val="24"/>
              </w:rPr>
            </w:pPr>
            <w:r>
              <w:rPr>
                <w:rFonts w:cstheme="minorHAnsi"/>
                <w:sz w:val="24"/>
                <w:szCs w:val="24"/>
              </w:rPr>
              <w:t>1 point</w:t>
            </w:r>
          </w:p>
        </w:tc>
        <w:tc>
          <w:tcPr>
            <w:tcW w:w="1448" w:type="dxa"/>
          </w:tcPr>
          <w:p w:rsidR="005664EB" w:rsidRDefault="005664EB" w:rsidP="009E2A78">
            <w:pPr>
              <w:rPr>
                <w:rFonts w:cstheme="minorHAnsi"/>
                <w:sz w:val="24"/>
                <w:szCs w:val="24"/>
              </w:rPr>
            </w:pPr>
            <w:r>
              <w:rPr>
                <w:rFonts w:cstheme="minorHAnsi"/>
                <w:sz w:val="24"/>
                <w:szCs w:val="24"/>
              </w:rPr>
              <w:t>No points</w:t>
            </w:r>
          </w:p>
        </w:tc>
      </w:tr>
      <w:tr w:rsidR="005664EB" w:rsidTr="005664EB">
        <w:trPr>
          <w:trHeight w:val="845"/>
        </w:trPr>
        <w:tc>
          <w:tcPr>
            <w:tcW w:w="1845" w:type="dxa"/>
          </w:tcPr>
          <w:p w:rsidR="005664EB" w:rsidRDefault="005664EB" w:rsidP="009E2A78">
            <w:pPr>
              <w:rPr>
                <w:rFonts w:cstheme="minorHAnsi"/>
                <w:sz w:val="24"/>
                <w:szCs w:val="24"/>
              </w:rPr>
            </w:pPr>
            <w:r>
              <w:rPr>
                <w:rFonts w:cstheme="minorHAnsi"/>
                <w:sz w:val="24"/>
                <w:szCs w:val="24"/>
              </w:rPr>
              <w:t>Quality</w:t>
            </w:r>
          </w:p>
        </w:tc>
        <w:tc>
          <w:tcPr>
            <w:tcW w:w="1624" w:type="dxa"/>
          </w:tcPr>
          <w:p w:rsidR="005664EB" w:rsidRDefault="005664EB" w:rsidP="009E2A78">
            <w:pPr>
              <w:rPr>
                <w:rFonts w:cstheme="minorHAnsi"/>
                <w:sz w:val="24"/>
                <w:szCs w:val="24"/>
              </w:rPr>
            </w:pPr>
            <w:r>
              <w:rPr>
                <w:rFonts w:cstheme="minorHAnsi"/>
                <w:sz w:val="24"/>
                <w:szCs w:val="24"/>
              </w:rPr>
              <w:t>Visually pleasing</w:t>
            </w:r>
          </w:p>
          <w:p w:rsidR="005664EB" w:rsidRDefault="005664EB" w:rsidP="009E2A78">
            <w:pPr>
              <w:rPr>
                <w:rFonts w:cstheme="minorHAnsi"/>
                <w:sz w:val="24"/>
                <w:szCs w:val="24"/>
              </w:rPr>
            </w:pPr>
            <w:r>
              <w:rPr>
                <w:rFonts w:cstheme="minorHAnsi"/>
                <w:sz w:val="24"/>
                <w:szCs w:val="24"/>
              </w:rPr>
              <w:t>Good use of bold, italics</w:t>
            </w:r>
          </w:p>
          <w:p w:rsidR="005664EB" w:rsidRDefault="005664EB" w:rsidP="009E2A78">
            <w:pPr>
              <w:rPr>
                <w:rFonts w:cstheme="minorHAnsi"/>
                <w:sz w:val="24"/>
                <w:szCs w:val="24"/>
              </w:rPr>
            </w:pPr>
            <w:r>
              <w:rPr>
                <w:rFonts w:cstheme="minorHAnsi"/>
                <w:sz w:val="24"/>
                <w:szCs w:val="24"/>
              </w:rPr>
              <w:t>Highest Quality</w:t>
            </w:r>
          </w:p>
          <w:p w:rsidR="005664EB" w:rsidRDefault="005664EB" w:rsidP="009E2A78">
            <w:pPr>
              <w:rPr>
                <w:rFonts w:cstheme="minorHAnsi"/>
                <w:sz w:val="24"/>
                <w:szCs w:val="24"/>
              </w:rPr>
            </w:pPr>
          </w:p>
        </w:tc>
        <w:tc>
          <w:tcPr>
            <w:tcW w:w="1593" w:type="dxa"/>
          </w:tcPr>
          <w:p w:rsidR="005664EB" w:rsidRDefault="005664EB" w:rsidP="009E2A78">
            <w:pPr>
              <w:rPr>
                <w:rFonts w:cstheme="minorHAnsi"/>
                <w:sz w:val="24"/>
                <w:szCs w:val="24"/>
              </w:rPr>
            </w:pPr>
            <w:r>
              <w:rPr>
                <w:rFonts w:cstheme="minorHAnsi"/>
                <w:sz w:val="24"/>
                <w:szCs w:val="24"/>
              </w:rPr>
              <w:t>Not quite as visually pleasing</w:t>
            </w:r>
          </w:p>
          <w:p w:rsidR="005664EB" w:rsidRDefault="005664EB" w:rsidP="009E2A78">
            <w:pPr>
              <w:rPr>
                <w:rFonts w:cstheme="minorHAnsi"/>
                <w:sz w:val="24"/>
                <w:szCs w:val="24"/>
              </w:rPr>
            </w:pPr>
            <w:r>
              <w:rPr>
                <w:rFonts w:cstheme="minorHAnsi"/>
                <w:sz w:val="24"/>
                <w:szCs w:val="24"/>
              </w:rPr>
              <w:t>Plain</w:t>
            </w:r>
          </w:p>
          <w:p w:rsidR="005664EB" w:rsidRDefault="005664EB" w:rsidP="009E2A78">
            <w:pPr>
              <w:rPr>
                <w:rFonts w:cstheme="minorHAnsi"/>
                <w:sz w:val="24"/>
                <w:szCs w:val="24"/>
              </w:rPr>
            </w:pPr>
          </w:p>
        </w:tc>
        <w:tc>
          <w:tcPr>
            <w:tcW w:w="1611" w:type="dxa"/>
          </w:tcPr>
          <w:p w:rsidR="005664EB" w:rsidRDefault="005664EB" w:rsidP="009E2A78">
            <w:pPr>
              <w:rPr>
                <w:rFonts w:cstheme="minorHAnsi"/>
                <w:sz w:val="24"/>
                <w:szCs w:val="24"/>
              </w:rPr>
            </w:pPr>
            <w:r>
              <w:rPr>
                <w:rFonts w:cstheme="minorHAnsi"/>
                <w:sz w:val="24"/>
                <w:szCs w:val="24"/>
              </w:rPr>
              <w:t>Mediocre quality</w:t>
            </w:r>
          </w:p>
          <w:p w:rsidR="005664EB" w:rsidRDefault="005664EB" w:rsidP="009E2A78">
            <w:pPr>
              <w:rPr>
                <w:rFonts w:cstheme="minorHAnsi"/>
                <w:sz w:val="24"/>
                <w:szCs w:val="24"/>
              </w:rPr>
            </w:pPr>
            <w:r>
              <w:rPr>
                <w:rFonts w:cstheme="minorHAnsi"/>
                <w:sz w:val="24"/>
                <w:szCs w:val="24"/>
              </w:rPr>
              <w:t>Some errors in flow and design</w:t>
            </w:r>
          </w:p>
        </w:tc>
        <w:tc>
          <w:tcPr>
            <w:tcW w:w="1519" w:type="dxa"/>
          </w:tcPr>
          <w:p w:rsidR="005664EB" w:rsidRDefault="005664EB" w:rsidP="009E2A78">
            <w:pPr>
              <w:rPr>
                <w:rFonts w:cstheme="minorHAnsi"/>
                <w:sz w:val="24"/>
                <w:szCs w:val="24"/>
              </w:rPr>
            </w:pPr>
            <w:r>
              <w:rPr>
                <w:rFonts w:cstheme="minorHAnsi"/>
                <w:sz w:val="24"/>
                <w:szCs w:val="24"/>
              </w:rPr>
              <w:t>Limited effort in flow and design</w:t>
            </w:r>
          </w:p>
          <w:p w:rsidR="005664EB" w:rsidRDefault="005664EB" w:rsidP="009E2A78">
            <w:pPr>
              <w:rPr>
                <w:rFonts w:cstheme="minorHAnsi"/>
                <w:sz w:val="24"/>
                <w:szCs w:val="24"/>
              </w:rPr>
            </w:pPr>
            <w:r>
              <w:rPr>
                <w:rFonts w:cstheme="minorHAnsi"/>
                <w:sz w:val="24"/>
                <w:szCs w:val="24"/>
              </w:rPr>
              <w:t>Not pleasing visually</w:t>
            </w:r>
          </w:p>
        </w:tc>
        <w:tc>
          <w:tcPr>
            <w:tcW w:w="1376" w:type="dxa"/>
          </w:tcPr>
          <w:p w:rsidR="005664EB" w:rsidRDefault="005664EB" w:rsidP="009E2A78">
            <w:pPr>
              <w:rPr>
                <w:rFonts w:cstheme="minorHAnsi"/>
                <w:sz w:val="24"/>
                <w:szCs w:val="24"/>
              </w:rPr>
            </w:pPr>
            <w:r>
              <w:rPr>
                <w:rFonts w:cstheme="minorHAnsi"/>
                <w:sz w:val="24"/>
                <w:szCs w:val="24"/>
              </w:rPr>
              <w:t>Poor quality</w:t>
            </w:r>
          </w:p>
        </w:tc>
        <w:tc>
          <w:tcPr>
            <w:tcW w:w="1448" w:type="dxa"/>
          </w:tcPr>
          <w:p w:rsidR="005664EB" w:rsidRDefault="005664EB" w:rsidP="009E2A78">
            <w:pPr>
              <w:rPr>
                <w:rFonts w:cstheme="minorHAnsi"/>
                <w:sz w:val="24"/>
                <w:szCs w:val="24"/>
              </w:rPr>
            </w:pPr>
            <w:r>
              <w:rPr>
                <w:rFonts w:cstheme="minorHAnsi"/>
                <w:sz w:val="24"/>
                <w:szCs w:val="24"/>
              </w:rPr>
              <w:t>Not turned in</w:t>
            </w:r>
          </w:p>
        </w:tc>
      </w:tr>
      <w:tr w:rsidR="005664EB" w:rsidTr="005664EB">
        <w:trPr>
          <w:trHeight w:val="1709"/>
        </w:trPr>
        <w:tc>
          <w:tcPr>
            <w:tcW w:w="1845" w:type="dxa"/>
          </w:tcPr>
          <w:p w:rsidR="005664EB" w:rsidRDefault="005664EB" w:rsidP="009E2A78">
            <w:pPr>
              <w:rPr>
                <w:rFonts w:cstheme="minorHAnsi"/>
                <w:sz w:val="24"/>
                <w:szCs w:val="24"/>
              </w:rPr>
            </w:pPr>
            <w:r>
              <w:rPr>
                <w:rFonts w:cstheme="minorHAnsi"/>
                <w:sz w:val="24"/>
                <w:szCs w:val="24"/>
              </w:rPr>
              <w:t>Meets Requirements</w:t>
            </w:r>
          </w:p>
        </w:tc>
        <w:tc>
          <w:tcPr>
            <w:tcW w:w="1624" w:type="dxa"/>
          </w:tcPr>
          <w:p w:rsidR="005664EB" w:rsidRPr="005664EB" w:rsidRDefault="005664EB" w:rsidP="005664EB">
            <w:pPr>
              <w:rPr>
                <w:rFonts w:cstheme="minorHAnsi"/>
              </w:rPr>
            </w:pPr>
            <w:r w:rsidRPr="005664EB">
              <w:rPr>
                <w:rFonts w:cstheme="minorHAnsi"/>
              </w:rPr>
              <w:t>Has all 4 elements (personal info, objective, experience—at least 2 items, and education—at least 2 items)</w:t>
            </w:r>
          </w:p>
          <w:p w:rsidR="005664EB" w:rsidRPr="005664EB" w:rsidRDefault="005664EB" w:rsidP="005664EB">
            <w:pPr>
              <w:rPr>
                <w:rFonts w:cstheme="minorHAnsi"/>
                <w:sz w:val="24"/>
                <w:szCs w:val="24"/>
              </w:rPr>
            </w:pPr>
            <w:r w:rsidRPr="005664EB">
              <w:rPr>
                <w:rFonts w:cstheme="minorHAnsi"/>
              </w:rPr>
              <w:t>References include at least 3 non-family people</w:t>
            </w:r>
          </w:p>
        </w:tc>
        <w:tc>
          <w:tcPr>
            <w:tcW w:w="1593" w:type="dxa"/>
          </w:tcPr>
          <w:p w:rsidR="005664EB" w:rsidRDefault="005664EB" w:rsidP="009E2A78">
            <w:pPr>
              <w:rPr>
                <w:rFonts w:cstheme="minorHAnsi"/>
                <w:sz w:val="24"/>
                <w:szCs w:val="24"/>
              </w:rPr>
            </w:pPr>
            <w:r>
              <w:rPr>
                <w:rFonts w:cstheme="minorHAnsi"/>
                <w:sz w:val="24"/>
                <w:szCs w:val="24"/>
              </w:rPr>
              <w:t>Missing at least one piece of info</w:t>
            </w:r>
          </w:p>
        </w:tc>
        <w:tc>
          <w:tcPr>
            <w:tcW w:w="1611" w:type="dxa"/>
          </w:tcPr>
          <w:p w:rsidR="005664EB" w:rsidRDefault="005664EB" w:rsidP="009E2A78">
            <w:pPr>
              <w:rPr>
                <w:rFonts w:cstheme="minorHAnsi"/>
                <w:sz w:val="24"/>
                <w:szCs w:val="24"/>
              </w:rPr>
            </w:pPr>
            <w:r>
              <w:rPr>
                <w:rFonts w:cstheme="minorHAnsi"/>
                <w:sz w:val="24"/>
                <w:szCs w:val="24"/>
              </w:rPr>
              <w:t>Missing at least 2 pieces of info</w:t>
            </w:r>
          </w:p>
        </w:tc>
        <w:tc>
          <w:tcPr>
            <w:tcW w:w="1519" w:type="dxa"/>
          </w:tcPr>
          <w:p w:rsidR="005664EB" w:rsidRDefault="005664EB" w:rsidP="009E2A78">
            <w:pPr>
              <w:rPr>
                <w:rFonts w:cstheme="minorHAnsi"/>
                <w:sz w:val="24"/>
                <w:szCs w:val="24"/>
              </w:rPr>
            </w:pPr>
            <w:r>
              <w:rPr>
                <w:rFonts w:cstheme="minorHAnsi"/>
                <w:sz w:val="24"/>
                <w:szCs w:val="24"/>
              </w:rPr>
              <w:t>Missing at least 3 pieces of info</w:t>
            </w:r>
          </w:p>
        </w:tc>
        <w:tc>
          <w:tcPr>
            <w:tcW w:w="1376" w:type="dxa"/>
          </w:tcPr>
          <w:p w:rsidR="005664EB" w:rsidRDefault="005664EB" w:rsidP="009E2A78">
            <w:pPr>
              <w:rPr>
                <w:rFonts w:cstheme="minorHAnsi"/>
                <w:sz w:val="24"/>
                <w:szCs w:val="24"/>
              </w:rPr>
            </w:pPr>
            <w:r>
              <w:rPr>
                <w:rFonts w:cstheme="minorHAnsi"/>
                <w:sz w:val="24"/>
                <w:szCs w:val="24"/>
              </w:rPr>
              <w:t>Missing 4 or more pieces of info</w:t>
            </w:r>
          </w:p>
        </w:tc>
        <w:tc>
          <w:tcPr>
            <w:tcW w:w="1448" w:type="dxa"/>
          </w:tcPr>
          <w:p w:rsidR="005664EB" w:rsidRDefault="005664EB" w:rsidP="009E2A78">
            <w:pPr>
              <w:rPr>
                <w:rFonts w:cstheme="minorHAnsi"/>
                <w:sz w:val="24"/>
                <w:szCs w:val="24"/>
              </w:rPr>
            </w:pPr>
            <w:r>
              <w:rPr>
                <w:rFonts w:cstheme="minorHAnsi"/>
                <w:sz w:val="24"/>
                <w:szCs w:val="24"/>
              </w:rPr>
              <w:t>Did not meet requirement</w:t>
            </w:r>
          </w:p>
        </w:tc>
      </w:tr>
      <w:tr w:rsidR="005664EB" w:rsidTr="005664EB">
        <w:trPr>
          <w:trHeight w:val="1925"/>
        </w:trPr>
        <w:tc>
          <w:tcPr>
            <w:tcW w:w="1845" w:type="dxa"/>
          </w:tcPr>
          <w:p w:rsidR="005664EB" w:rsidRDefault="005664EB" w:rsidP="009E2A78">
            <w:pPr>
              <w:rPr>
                <w:rFonts w:cstheme="minorHAnsi"/>
                <w:sz w:val="24"/>
                <w:szCs w:val="24"/>
              </w:rPr>
            </w:pPr>
            <w:r>
              <w:rPr>
                <w:rFonts w:cstheme="minorHAnsi"/>
                <w:sz w:val="24"/>
                <w:szCs w:val="24"/>
              </w:rPr>
              <w:t>Turned in on time (promptness)</w:t>
            </w:r>
          </w:p>
        </w:tc>
        <w:tc>
          <w:tcPr>
            <w:tcW w:w="1624" w:type="dxa"/>
          </w:tcPr>
          <w:p w:rsidR="005664EB" w:rsidRDefault="005664EB" w:rsidP="009E2A78">
            <w:pPr>
              <w:rPr>
                <w:rFonts w:cstheme="minorHAnsi"/>
                <w:sz w:val="24"/>
                <w:szCs w:val="24"/>
              </w:rPr>
            </w:pPr>
            <w:r>
              <w:rPr>
                <w:rFonts w:cstheme="minorHAnsi"/>
                <w:sz w:val="24"/>
                <w:szCs w:val="24"/>
              </w:rPr>
              <w:t>Turned in on time with the Life Skills Portfolio</w:t>
            </w:r>
          </w:p>
        </w:tc>
        <w:tc>
          <w:tcPr>
            <w:tcW w:w="1593" w:type="dxa"/>
          </w:tcPr>
          <w:p w:rsidR="005664EB" w:rsidRDefault="005664EB" w:rsidP="009E2A78">
            <w:pPr>
              <w:rPr>
                <w:rFonts w:cstheme="minorHAnsi"/>
                <w:sz w:val="24"/>
                <w:szCs w:val="24"/>
              </w:rPr>
            </w:pPr>
          </w:p>
        </w:tc>
        <w:tc>
          <w:tcPr>
            <w:tcW w:w="1611" w:type="dxa"/>
          </w:tcPr>
          <w:p w:rsidR="005664EB" w:rsidRDefault="005664EB" w:rsidP="009E2A78">
            <w:pPr>
              <w:rPr>
                <w:rFonts w:cstheme="minorHAnsi"/>
                <w:sz w:val="24"/>
                <w:szCs w:val="24"/>
              </w:rPr>
            </w:pPr>
          </w:p>
        </w:tc>
        <w:tc>
          <w:tcPr>
            <w:tcW w:w="1519" w:type="dxa"/>
          </w:tcPr>
          <w:p w:rsidR="005664EB" w:rsidRDefault="005664EB" w:rsidP="009E2A78">
            <w:pPr>
              <w:rPr>
                <w:rFonts w:cstheme="minorHAnsi"/>
                <w:sz w:val="24"/>
                <w:szCs w:val="24"/>
              </w:rPr>
            </w:pPr>
          </w:p>
        </w:tc>
        <w:tc>
          <w:tcPr>
            <w:tcW w:w="1376" w:type="dxa"/>
          </w:tcPr>
          <w:p w:rsidR="005664EB" w:rsidRDefault="005664EB" w:rsidP="009E2A78">
            <w:pPr>
              <w:rPr>
                <w:rFonts w:cstheme="minorHAnsi"/>
                <w:sz w:val="24"/>
                <w:szCs w:val="24"/>
              </w:rPr>
            </w:pPr>
          </w:p>
        </w:tc>
        <w:tc>
          <w:tcPr>
            <w:tcW w:w="1448" w:type="dxa"/>
          </w:tcPr>
          <w:p w:rsidR="005664EB" w:rsidRDefault="005664EB" w:rsidP="009E2A78">
            <w:pPr>
              <w:rPr>
                <w:rFonts w:cstheme="minorHAnsi"/>
                <w:sz w:val="24"/>
                <w:szCs w:val="24"/>
              </w:rPr>
            </w:pPr>
            <w:r>
              <w:rPr>
                <w:rFonts w:cstheme="minorHAnsi"/>
                <w:sz w:val="24"/>
                <w:szCs w:val="24"/>
              </w:rPr>
              <w:t>Not turned in</w:t>
            </w:r>
          </w:p>
        </w:tc>
      </w:tr>
      <w:tr w:rsidR="005664EB" w:rsidTr="001F10D5">
        <w:tc>
          <w:tcPr>
            <w:tcW w:w="11016" w:type="dxa"/>
            <w:gridSpan w:val="7"/>
          </w:tcPr>
          <w:p w:rsidR="005664EB" w:rsidRDefault="005664EB" w:rsidP="009E2A78">
            <w:pPr>
              <w:jc w:val="right"/>
              <w:rPr>
                <w:rFonts w:cstheme="minorHAnsi"/>
                <w:b/>
                <w:sz w:val="24"/>
                <w:szCs w:val="24"/>
              </w:rPr>
            </w:pPr>
            <w:r>
              <w:rPr>
                <w:rFonts w:cstheme="minorHAnsi"/>
                <w:b/>
                <w:sz w:val="24"/>
                <w:szCs w:val="24"/>
              </w:rPr>
              <w:t xml:space="preserve">TOTAL:   _____________/ 15        </w:t>
            </w:r>
          </w:p>
        </w:tc>
      </w:tr>
    </w:tbl>
    <w:p w:rsidR="009E2A78" w:rsidRPr="009E2A78" w:rsidRDefault="009E2A78" w:rsidP="009E2A78">
      <w:pPr>
        <w:spacing w:after="0"/>
        <w:rPr>
          <w:rFonts w:cstheme="minorHAnsi"/>
          <w:sz w:val="24"/>
          <w:szCs w:val="24"/>
        </w:rPr>
      </w:pPr>
    </w:p>
    <w:p w:rsidR="009E2A78" w:rsidRDefault="009E2A78" w:rsidP="009E2A78">
      <w:pPr>
        <w:spacing w:after="0"/>
        <w:rPr>
          <w:rFonts w:cstheme="minorHAnsi"/>
          <w:sz w:val="24"/>
          <w:szCs w:val="24"/>
        </w:rPr>
      </w:pPr>
    </w:p>
    <w:p w:rsidR="009E2A78" w:rsidRPr="009E2A78" w:rsidRDefault="009E2A78" w:rsidP="009E2A78">
      <w:pPr>
        <w:spacing w:after="0"/>
        <w:rPr>
          <w:rFonts w:cstheme="minorHAnsi"/>
          <w:sz w:val="24"/>
          <w:szCs w:val="24"/>
        </w:rPr>
      </w:pPr>
    </w:p>
    <w:sectPr w:rsidR="009E2A78" w:rsidRPr="009E2A78" w:rsidSect="00590A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474B"/>
    <w:multiLevelType w:val="hybridMultilevel"/>
    <w:tmpl w:val="B5C4CA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73214E"/>
    <w:multiLevelType w:val="hybridMultilevel"/>
    <w:tmpl w:val="E93A0E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2C621ED"/>
    <w:multiLevelType w:val="hybridMultilevel"/>
    <w:tmpl w:val="9008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9A14B8"/>
    <w:multiLevelType w:val="hybridMultilevel"/>
    <w:tmpl w:val="24789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3141F"/>
    <w:multiLevelType w:val="hybridMultilevel"/>
    <w:tmpl w:val="2A1E33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A07E5E"/>
    <w:multiLevelType w:val="hybridMultilevel"/>
    <w:tmpl w:val="4E28A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84"/>
    <w:rsid w:val="005664EB"/>
    <w:rsid w:val="00590A84"/>
    <w:rsid w:val="009B47ED"/>
    <w:rsid w:val="009E2A78"/>
    <w:rsid w:val="00CB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A84"/>
    <w:pPr>
      <w:ind w:left="720"/>
      <w:contextualSpacing/>
    </w:pPr>
  </w:style>
  <w:style w:type="table" w:styleId="TableGrid">
    <w:name w:val="Table Grid"/>
    <w:basedOn w:val="TableNormal"/>
    <w:uiPriority w:val="59"/>
    <w:rsid w:val="009E2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A84"/>
    <w:pPr>
      <w:ind w:left="720"/>
      <w:contextualSpacing/>
    </w:pPr>
  </w:style>
  <w:style w:type="table" w:styleId="TableGrid">
    <w:name w:val="Table Grid"/>
    <w:basedOn w:val="TableNormal"/>
    <w:uiPriority w:val="59"/>
    <w:rsid w:val="009E2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BC063-3C18-43BC-84E7-360B2C49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mmilburn</dc:creator>
  <cp:lastModifiedBy>mmilburn</cp:lastModifiedBy>
  <cp:revision>2</cp:revision>
  <dcterms:created xsi:type="dcterms:W3CDTF">2012-03-10T22:23:00Z</dcterms:created>
  <dcterms:modified xsi:type="dcterms:W3CDTF">2012-03-10T22:50:00Z</dcterms:modified>
</cp:coreProperties>
</file>