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7C75" w14:textId="77777777" w:rsidR="007B38F0" w:rsidRPr="0024564D" w:rsidRDefault="007B38F0" w:rsidP="007B38F0">
      <w:pPr>
        <w:rPr>
          <w:rFonts w:ascii="Arial" w:hAnsi="Arial" w:cs="Arial"/>
          <w:sz w:val="40"/>
          <w:szCs w:val="40"/>
        </w:rPr>
      </w:pPr>
      <w:r>
        <w:rPr>
          <w:color w:val="0000FF"/>
          <w:sz w:val="40"/>
          <w:szCs w:val="40"/>
        </w:rPr>
        <w:t xml:space="preserve">Group </w:t>
      </w:r>
      <w:r w:rsidRPr="0024564D">
        <w:rPr>
          <w:color w:val="0000FF"/>
          <w:sz w:val="40"/>
          <w:szCs w:val="40"/>
        </w:rPr>
        <w:t>Healthcare Career Exploration</w:t>
      </w:r>
      <w:r>
        <w:rPr>
          <w:color w:val="0000FF"/>
          <w:sz w:val="40"/>
          <w:szCs w:val="40"/>
        </w:rPr>
        <w:t xml:space="preserve"> Project</w:t>
      </w:r>
    </w:p>
    <w:p w14:paraId="594D62E1" w14:textId="77777777" w:rsidR="007B38F0" w:rsidRPr="00837655" w:rsidRDefault="007B38F0" w:rsidP="007B38F0">
      <w:pPr>
        <w:autoSpaceDE w:val="0"/>
        <w:autoSpaceDN w:val="0"/>
        <w:adjustRightInd w:val="0"/>
        <w:rPr>
          <w:rFonts w:ascii="Arial" w:hAnsi="Arial" w:cs="Arial"/>
          <w:sz w:val="24"/>
        </w:rPr>
      </w:pPr>
    </w:p>
    <w:p w14:paraId="08D72B6E" w14:textId="77777777" w:rsidR="007B38F0" w:rsidRPr="00837655" w:rsidRDefault="007B38F0" w:rsidP="007B38F0">
      <w:pPr>
        <w:autoSpaceDE w:val="0"/>
        <w:autoSpaceDN w:val="0"/>
        <w:adjustRightInd w:val="0"/>
        <w:rPr>
          <w:rFonts w:ascii="Arial" w:hAnsi="Arial" w:cs="Arial"/>
          <w:sz w:val="24"/>
        </w:rPr>
      </w:pPr>
      <w:r>
        <w:rPr>
          <w:rFonts w:ascii="Arial" w:hAnsi="Arial" w:cs="Arial"/>
          <w:sz w:val="24"/>
        </w:rPr>
        <w:tab/>
        <w:t>In a group of 2-3 students, i</w:t>
      </w:r>
      <w:r>
        <w:rPr>
          <w:rFonts w:ascii="Arial" w:hAnsi="Arial" w:cs="Arial"/>
          <w:bCs/>
          <w:iCs/>
          <w:sz w:val="24"/>
        </w:rPr>
        <w:t>nvestigate a variety of health</w:t>
      </w:r>
      <w:r w:rsidRPr="00837655">
        <w:rPr>
          <w:rFonts w:ascii="Arial" w:hAnsi="Arial" w:cs="Arial"/>
          <w:bCs/>
          <w:iCs/>
          <w:sz w:val="24"/>
        </w:rPr>
        <w:t xml:space="preserve">care careers related to therapeutic services, diagnostic services, health informatics, support services, and biomedical research and development pathways.  </w:t>
      </w:r>
      <w:r w:rsidRPr="00837655">
        <w:rPr>
          <w:rFonts w:ascii="Arial" w:hAnsi="Arial" w:cs="Arial"/>
          <w:sz w:val="24"/>
        </w:rPr>
        <w:t>Choose a Health Care career that you</w:t>
      </w:r>
      <w:r>
        <w:rPr>
          <w:rFonts w:ascii="Arial" w:hAnsi="Arial" w:cs="Arial"/>
          <w:sz w:val="24"/>
        </w:rPr>
        <w:t xml:space="preserve">r group has </w:t>
      </w:r>
      <w:r w:rsidRPr="00837655">
        <w:rPr>
          <w:rFonts w:ascii="Arial" w:hAnsi="Arial" w:cs="Arial"/>
          <w:sz w:val="24"/>
        </w:rPr>
        <w:t xml:space="preserve">an interest in.  Using the internet, personal interviews, university </w:t>
      </w:r>
      <w:r w:rsidR="00C12FDB">
        <w:rPr>
          <w:rFonts w:ascii="Arial" w:hAnsi="Arial" w:cs="Arial"/>
          <w:sz w:val="24"/>
        </w:rPr>
        <w:t>recruiters</w:t>
      </w:r>
      <w:r w:rsidRPr="00837655">
        <w:rPr>
          <w:rFonts w:ascii="Arial" w:hAnsi="Arial" w:cs="Arial"/>
          <w:sz w:val="24"/>
        </w:rPr>
        <w:t>, counselors, professionals, library or other sources; research and explore the following information:</w:t>
      </w:r>
    </w:p>
    <w:p w14:paraId="41A9DEB2" w14:textId="77777777" w:rsidR="007B38F0" w:rsidRDefault="007B38F0" w:rsidP="007B38F0">
      <w:pPr>
        <w:autoSpaceDE w:val="0"/>
        <w:autoSpaceDN w:val="0"/>
        <w:adjustRightInd w:val="0"/>
        <w:rPr>
          <w:rFonts w:ascii="Arial" w:hAnsi="Arial" w:cs="Arial"/>
          <w:sz w:val="24"/>
        </w:rPr>
      </w:pPr>
      <w:r w:rsidRPr="00837655">
        <w:rPr>
          <w:rFonts w:ascii="Arial" w:hAnsi="Arial" w:cs="Arial"/>
          <w:sz w:val="24"/>
        </w:rPr>
        <w:tab/>
      </w:r>
    </w:p>
    <w:p w14:paraId="2CD1344C" w14:textId="77777777" w:rsidR="00003887" w:rsidRDefault="00003887" w:rsidP="007B38F0">
      <w:pPr>
        <w:autoSpaceDE w:val="0"/>
        <w:autoSpaceDN w:val="0"/>
        <w:adjustRightInd w:val="0"/>
        <w:rPr>
          <w:rFonts w:ascii="Arial" w:hAnsi="Arial" w:cs="Arial"/>
          <w:sz w:val="24"/>
        </w:rPr>
      </w:pPr>
      <w:r>
        <w:rPr>
          <w:rFonts w:ascii="Arial" w:hAnsi="Arial" w:cs="Arial"/>
          <w:sz w:val="24"/>
        </w:rPr>
        <w:t>Graphics</w:t>
      </w:r>
    </w:p>
    <w:p w14:paraId="70D01515" w14:textId="77777777" w:rsidR="00003887" w:rsidRDefault="00003887" w:rsidP="007B38F0">
      <w:pPr>
        <w:autoSpaceDE w:val="0"/>
        <w:autoSpaceDN w:val="0"/>
        <w:adjustRightInd w:val="0"/>
        <w:rPr>
          <w:rFonts w:ascii="Arial" w:hAnsi="Arial" w:cs="Arial"/>
          <w:sz w:val="24"/>
        </w:rPr>
      </w:pPr>
      <w:r>
        <w:rPr>
          <w:rFonts w:ascii="Arial" w:hAnsi="Arial" w:cs="Arial"/>
          <w:sz w:val="24"/>
        </w:rPr>
        <w:t>Collage</w:t>
      </w:r>
    </w:p>
    <w:p w14:paraId="79C5BFC9" w14:textId="77777777" w:rsidR="00003887" w:rsidRPr="00837655" w:rsidRDefault="00003887" w:rsidP="007B38F0">
      <w:pPr>
        <w:autoSpaceDE w:val="0"/>
        <w:autoSpaceDN w:val="0"/>
        <w:adjustRightInd w:val="0"/>
        <w:rPr>
          <w:rFonts w:ascii="Arial" w:hAnsi="Arial" w:cs="Arial"/>
          <w:sz w:val="24"/>
        </w:rPr>
      </w:pPr>
    </w:p>
    <w:p w14:paraId="325B7749"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Job Description</w:t>
      </w:r>
    </w:p>
    <w:p w14:paraId="79FBE955"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Skills Necessary</w:t>
      </w:r>
    </w:p>
    <w:p w14:paraId="50335C76"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Education / Training Requirements</w:t>
      </w:r>
    </w:p>
    <w:p w14:paraId="5D6EFB00" w14:textId="77777777" w:rsidR="007B38F0" w:rsidRPr="00837655" w:rsidRDefault="007B38F0" w:rsidP="007B38F0">
      <w:pPr>
        <w:numPr>
          <w:ilvl w:val="1"/>
          <w:numId w:val="1"/>
        </w:numPr>
        <w:autoSpaceDE w:val="0"/>
        <w:autoSpaceDN w:val="0"/>
        <w:adjustRightInd w:val="0"/>
        <w:rPr>
          <w:rFonts w:ascii="Arial" w:hAnsi="Arial" w:cs="Arial"/>
          <w:sz w:val="24"/>
        </w:rPr>
      </w:pPr>
      <w:r w:rsidRPr="00837655">
        <w:rPr>
          <w:rFonts w:ascii="Arial" w:hAnsi="Arial" w:cs="Arial"/>
          <w:sz w:val="24"/>
        </w:rPr>
        <w:t>Type of degree</w:t>
      </w:r>
    </w:p>
    <w:p w14:paraId="05A00A91" w14:textId="77777777" w:rsidR="007B38F0" w:rsidRPr="00837655" w:rsidRDefault="007B38F0" w:rsidP="007B38F0">
      <w:pPr>
        <w:numPr>
          <w:ilvl w:val="1"/>
          <w:numId w:val="1"/>
        </w:numPr>
        <w:autoSpaceDE w:val="0"/>
        <w:autoSpaceDN w:val="0"/>
        <w:adjustRightInd w:val="0"/>
        <w:rPr>
          <w:rFonts w:ascii="Arial" w:hAnsi="Arial" w:cs="Arial"/>
          <w:sz w:val="24"/>
        </w:rPr>
      </w:pPr>
      <w:r w:rsidRPr="00837655">
        <w:rPr>
          <w:rFonts w:ascii="Arial" w:hAnsi="Arial" w:cs="Arial"/>
          <w:sz w:val="24"/>
        </w:rPr>
        <w:t>Cost</w:t>
      </w:r>
    </w:p>
    <w:p w14:paraId="67C20ECD" w14:textId="77777777" w:rsidR="007B38F0" w:rsidRPr="00837655" w:rsidRDefault="007B38F0" w:rsidP="007B38F0">
      <w:pPr>
        <w:numPr>
          <w:ilvl w:val="1"/>
          <w:numId w:val="1"/>
        </w:numPr>
        <w:autoSpaceDE w:val="0"/>
        <w:autoSpaceDN w:val="0"/>
        <w:adjustRightInd w:val="0"/>
        <w:rPr>
          <w:rFonts w:ascii="Arial" w:hAnsi="Arial" w:cs="Arial"/>
          <w:sz w:val="24"/>
        </w:rPr>
      </w:pPr>
      <w:r w:rsidRPr="00837655">
        <w:rPr>
          <w:rFonts w:ascii="Arial" w:hAnsi="Arial" w:cs="Arial"/>
          <w:sz w:val="24"/>
        </w:rPr>
        <w:t>Years</w:t>
      </w:r>
    </w:p>
    <w:p w14:paraId="1ABEBC2C" w14:textId="77777777" w:rsidR="007B38F0" w:rsidRPr="00837655" w:rsidRDefault="007B38F0" w:rsidP="007B38F0">
      <w:pPr>
        <w:numPr>
          <w:ilvl w:val="1"/>
          <w:numId w:val="1"/>
        </w:numPr>
        <w:autoSpaceDE w:val="0"/>
        <w:autoSpaceDN w:val="0"/>
        <w:adjustRightInd w:val="0"/>
        <w:rPr>
          <w:rFonts w:ascii="Arial" w:hAnsi="Arial" w:cs="Arial"/>
          <w:sz w:val="24"/>
        </w:rPr>
      </w:pPr>
      <w:r w:rsidRPr="00837655">
        <w:rPr>
          <w:rFonts w:ascii="Arial" w:hAnsi="Arial" w:cs="Arial"/>
          <w:sz w:val="24"/>
        </w:rPr>
        <w:t>Internships</w:t>
      </w:r>
    </w:p>
    <w:p w14:paraId="22459477" w14:textId="77777777" w:rsidR="007B38F0" w:rsidRPr="00837655" w:rsidRDefault="007B38F0" w:rsidP="007B38F0">
      <w:pPr>
        <w:numPr>
          <w:ilvl w:val="1"/>
          <w:numId w:val="1"/>
        </w:numPr>
        <w:autoSpaceDE w:val="0"/>
        <w:autoSpaceDN w:val="0"/>
        <w:adjustRightInd w:val="0"/>
        <w:rPr>
          <w:rFonts w:ascii="Arial" w:hAnsi="Arial" w:cs="Arial"/>
          <w:sz w:val="24"/>
        </w:rPr>
      </w:pPr>
      <w:r w:rsidRPr="00837655">
        <w:rPr>
          <w:rFonts w:ascii="Arial" w:hAnsi="Arial" w:cs="Arial"/>
          <w:sz w:val="24"/>
        </w:rPr>
        <w:t>Certifications / Licensure</w:t>
      </w:r>
    </w:p>
    <w:p w14:paraId="625D60B6"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Salary / Benefits</w:t>
      </w:r>
    </w:p>
    <w:p w14:paraId="33540AE6"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Job Outlook/Placement</w:t>
      </w:r>
    </w:p>
    <w:p w14:paraId="3A32D8CB"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Role</w:t>
      </w:r>
    </w:p>
    <w:p w14:paraId="4BB3C946"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Specific Skills / Tasks Perform</w:t>
      </w:r>
    </w:p>
    <w:p w14:paraId="4B3D60FD"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Instruments / Equipment</w:t>
      </w:r>
    </w:p>
    <w:p w14:paraId="0CBEAC98"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Career Setting (Work Environment)</w:t>
      </w:r>
    </w:p>
    <w:p w14:paraId="09EFFF2A" w14:textId="77777777" w:rsidR="007B38F0" w:rsidRPr="00837655" w:rsidRDefault="007B38F0" w:rsidP="007B38F0">
      <w:pPr>
        <w:numPr>
          <w:ilvl w:val="0"/>
          <w:numId w:val="2"/>
        </w:numPr>
        <w:autoSpaceDE w:val="0"/>
        <w:autoSpaceDN w:val="0"/>
        <w:adjustRightInd w:val="0"/>
        <w:rPr>
          <w:rFonts w:ascii="Arial" w:hAnsi="Arial" w:cs="Arial"/>
          <w:sz w:val="24"/>
        </w:rPr>
      </w:pPr>
      <w:r w:rsidRPr="00837655">
        <w:rPr>
          <w:rFonts w:ascii="Arial" w:hAnsi="Arial" w:cs="Arial"/>
          <w:sz w:val="24"/>
        </w:rPr>
        <w:t>Pros / Cons</w:t>
      </w:r>
    </w:p>
    <w:p w14:paraId="571CADB9" w14:textId="77777777" w:rsidR="007B38F0" w:rsidRPr="0024564D" w:rsidRDefault="007B38F0" w:rsidP="007B38F0">
      <w:pPr>
        <w:autoSpaceDE w:val="0"/>
        <w:autoSpaceDN w:val="0"/>
        <w:adjustRightInd w:val="0"/>
        <w:rPr>
          <w:rFonts w:ascii="Arial" w:hAnsi="Arial" w:cs="Arial"/>
          <w:sz w:val="24"/>
        </w:rPr>
      </w:pPr>
    </w:p>
    <w:p w14:paraId="02416648" w14:textId="77777777" w:rsidR="007B38F0" w:rsidRPr="0024564D" w:rsidRDefault="007B38F0" w:rsidP="007B38F0">
      <w:pPr>
        <w:widowControl w:val="0"/>
        <w:autoSpaceDE w:val="0"/>
        <w:autoSpaceDN w:val="0"/>
        <w:adjustRightInd w:val="0"/>
        <w:rPr>
          <w:rFonts w:ascii="Arial" w:eastAsia="Calibri" w:hAnsi="Arial" w:cs="Arial"/>
          <w:sz w:val="24"/>
          <w:szCs w:val="24"/>
        </w:rPr>
      </w:pPr>
      <w:r w:rsidRPr="0024564D">
        <w:rPr>
          <w:rFonts w:ascii="Arial" w:eastAsia="Calibri" w:hAnsi="Arial" w:cs="Arial"/>
          <w:sz w:val="24"/>
          <w:szCs w:val="24"/>
        </w:rPr>
        <w:t>You will create an informative, innovative and unique poster that portrays all of the above information. Please be prepared to share with and answer questions from your classmates and teacher, as well as provide sources. Please limit your presentation to one side of a standard 22” x 28” Poster board.</w:t>
      </w:r>
    </w:p>
    <w:p w14:paraId="21FD83FE" w14:textId="77777777" w:rsidR="007B38F0" w:rsidRPr="00837655" w:rsidRDefault="007B38F0" w:rsidP="007B38F0">
      <w:pPr>
        <w:rPr>
          <w:rFonts w:ascii="Arial" w:hAnsi="Arial" w:cs="Arial"/>
          <w:sz w:val="24"/>
        </w:rPr>
      </w:pPr>
    </w:p>
    <w:p w14:paraId="15BD64B8" w14:textId="77777777" w:rsidR="007B38F0" w:rsidRPr="0024564D" w:rsidRDefault="007B38F0" w:rsidP="007B38F0">
      <w:pPr>
        <w:rPr>
          <w:rFonts w:ascii="Arial" w:hAnsi="Arial" w:cs="Arial"/>
          <w:sz w:val="24"/>
          <w:u w:val="single"/>
        </w:rPr>
      </w:pPr>
      <w:r>
        <w:rPr>
          <w:rFonts w:ascii="Arial" w:hAnsi="Arial" w:cs="Arial"/>
          <w:sz w:val="24"/>
        </w:rPr>
        <w:t>Career:</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1DCDAF3A" w14:textId="77777777" w:rsidR="007B38F0" w:rsidRPr="00837655" w:rsidRDefault="007B38F0" w:rsidP="007B38F0">
      <w:pPr>
        <w:rPr>
          <w:rFonts w:ascii="Arial" w:hAnsi="Arial" w:cs="Arial"/>
          <w:sz w:val="24"/>
        </w:rPr>
      </w:pPr>
    </w:p>
    <w:p w14:paraId="76C80960" w14:textId="77777777" w:rsidR="007B38F0" w:rsidRDefault="007B38F0" w:rsidP="007B38F0">
      <w:pPr>
        <w:rPr>
          <w:rFonts w:ascii="Arial" w:hAnsi="Arial" w:cs="Arial"/>
          <w:sz w:val="24"/>
        </w:rPr>
      </w:pPr>
      <w:r w:rsidRPr="00F91115">
        <w:rPr>
          <w:rFonts w:ascii="Arial" w:hAnsi="Arial" w:cs="Arial"/>
          <w:sz w:val="24"/>
          <w:szCs w:val="24"/>
        </w:rPr>
        <w:t>You will be given five minutes to orally present your findings to the class</w:t>
      </w:r>
      <w:r>
        <w:rPr>
          <w:rFonts w:ascii="Arial" w:hAnsi="Arial" w:cs="Arial"/>
          <w:sz w:val="24"/>
        </w:rPr>
        <w:t xml:space="preserve">. </w:t>
      </w:r>
      <w:r w:rsidRPr="00F91115">
        <w:rPr>
          <w:rFonts w:ascii="Arial" w:hAnsi="Arial" w:cs="Arial"/>
          <w:sz w:val="24"/>
          <w:szCs w:val="24"/>
        </w:rPr>
        <w:t>Be prepared to provide all of the above information, sources, as well as answer any questions.</w:t>
      </w:r>
    </w:p>
    <w:p w14:paraId="731CA8C0" w14:textId="77777777" w:rsidR="007B38F0" w:rsidRDefault="007B38F0" w:rsidP="007B38F0">
      <w:pPr>
        <w:rPr>
          <w:rFonts w:ascii="Arial" w:hAnsi="Arial" w:cs="Arial"/>
          <w:sz w:val="24"/>
        </w:rPr>
      </w:pPr>
    </w:p>
    <w:p w14:paraId="2D82B7C6" w14:textId="77777777" w:rsidR="007B38F0" w:rsidRPr="00003887" w:rsidRDefault="00003887" w:rsidP="00003887">
      <w:pPr>
        <w:rPr>
          <w:rFonts w:ascii="Arial" w:hAnsi="Arial" w:cs="Arial"/>
          <w:sz w:val="24"/>
          <w:u w:val="single"/>
        </w:rPr>
      </w:pPr>
      <w:r>
        <w:rPr>
          <w:rFonts w:ascii="Arial" w:hAnsi="Arial" w:cs="Arial"/>
          <w:sz w:val="24"/>
        </w:rPr>
        <w:t xml:space="preserve">Group presentations </w:t>
      </w:r>
      <w:proofErr w:type="gramStart"/>
      <w:r>
        <w:rPr>
          <w:rFonts w:ascii="Arial" w:hAnsi="Arial" w:cs="Arial"/>
          <w:sz w:val="24"/>
        </w:rPr>
        <w:t>Due</w:t>
      </w:r>
      <w:proofErr w:type="gramEnd"/>
      <w:r>
        <w:rPr>
          <w:rFonts w:ascii="Arial" w:hAnsi="Arial" w:cs="Arial"/>
          <w:sz w:val="24"/>
        </w:rPr>
        <w: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AD101AC" w14:textId="77777777" w:rsidR="007B38F0" w:rsidRPr="00837655" w:rsidRDefault="007B38F0" w:rsidP="007B38F0">
      <w:pPr>
        <w:rPr>
          <w:sz w:val="32"/>
        </w:rPr>
      </w:pPr>
      <w:bookmarkStart w:id="0" w:name="_GoBack"/>
      <w:bookmarkEnd w:id="0"/>
    </w:p>
    <w:p w14:paraId="0F39D5B1" w14:textId="77777777" w:rsidR="007B38F0" w:rsidRPr="0024564D" w:rsidRDefault="007B38F0" w:rsidP="007B38F0">
      <w:pPr>
        <w:rPr>
          <w:b/>
          <w:sz w:val="24"/>
          <w:szCs w:val="24"/>
        </w:rPr>
      </w:pPr>
      <w:r w:rsidRPr="0024564D">
        <w:rPr>
          <w:b/>
          <w:sz w:val="24"/>
          <w:szCs w:val="24"/>
        </w:rPr>
        <w:t>Get involved with HOSA!</w:t>
      </w:r>
    </w:p>
    <w:p w14:paraId="38C78F3D" w14:textId="77777777" w:rsidR="007B38F0" w:rsidRPr="0024564D" w:rsidRDefault="007B38F0" w:rsidP="007B38F0">
      <w:pPr>
        <w:rPr>
          <w:sz w:val="20"/>
          <w:szCs w:val="20"/>
        </w:rPr>
      </w:pPr>
      <w:r w:rsidRPr="0024564D">
        <w:rPr>
          <w:sz w:val="20"/>
          <w:szCs w:val="20"/>
        </w:rPr>
        <w:t xml:space="preserve">Health Occupations Students of America offers a variety of competitive events were you could get involved in healthcare.  Career Health Display is just one of those options.  For more info check out: </w:t>
      </w:r>
    </w:p>
    <w:p w14:paraId="5ACEE9E1" w14:textId="77777777" w:rsidR="007B38F0" w:rsidRPr="0024564D" w:rsidRDefault="007B38F0" w:rsidP="007B38F0">
      <w:pPr>
        <w:rPr>
          <w:sz w:val="20"/>
          <w:szCs w:val="20"/>
        </w:rPr>
      </w:pPr>
    </w:p>
    <w:p w14:paraId="4EEF4AF5" w14:textId="77777777" w:rsidR="007B38F0" w:rsidRPr="0024564D" w:rsidRDefault="007B38F0" w:rsidP="007B38F0">
      <w:pPr>
        <w:rPr>
          <w:sz w:val="20"/>
          <w:szCs w:val="20"/>
        </w:rPr>
      </w:pPr>
      <w:r w:rsidRPr="0024564D">
        <w:rPr>
          <w:sz w:val="20"/>
          <w:szCs w:val="20"/>
        </w:rPr>
        <w:t>Career Health Display</w:t>
      </w:r>
    </w:p>
    <w:p w14:paraId="4D1B7A43" w14:textId="77777777" w:rsidR="007B38F0" w:rsidRPr="0024564D" w:rsidRDefault="008B2898" w:rsidP="007B38F0">
      <w:pPr>
        <w:rPr>
          <w:sz w:val="20"/>
          <w:szCs w:val="20"/>
        </w:rPr>
      </w:pPr>
      <w:hyperlink r:id="rId6" w:history="1">
        <w:r w:rsidR="007B38F0" w:rsidRPr="0024564D">
          <w:rPr>
            <w:rStyle w:val="Hyperlink"/>
            <w:sz w:val="20"/>
            <w:szCs w:val="20"/>
          </w:rPr>
          <w:t>http://www.hosa.org/natorg/sectb/cat-iv/chd.pdf</w:t>
        </w:r>
      </w:hyperlink>
    </w:p>
    <w:p w14:paraId="322E2D57" w14:textId="77777777" w:rsidR="007B38F0" w:rsidRPr="0024564D" w:rsidRDefault="007B38F0" w:rsidP="007B38F0">
      <w:pPr>
        <w:rPr>
          <w:sz w:val="20"/>
          <w:szCs w:val="20"/>
        </w:rPr>
      </w:pPr>
    </w:p>
    <w:p w14:paraId="308E23A5" w14:textId="77777777" w:rsidR="007B38F0" w:rsidRPr="0024564D" w:rsidRDefault="007B38F0" w:rsidP="007B38F0">
      <w:pPr>
        <w:rPr>
          <w:sz w:val="20"/>
          <w:szCs w:val="20"/>
        </w:rPr>
      </w:pPr>
      <w:r w:rsidRPr="0024564D">
        <w:rPr>
          <w:sz w:val="20"/>
          <w:szCs w:val="20"/>
        </w:rPr>
        <w:t>Competitive events</w:t>
      </w:r>
    </w:p>
    <w:p w14:paraId="57FA3DE4" w14:textId="77777777" w:rsidR="00BA7B5F" w:rsidRDefault="008B2898" w:rsidP="007B38F0">
      <w:hyperlink r:id="rId7" w:history="1">
        <w:r w:rsidR="007B38F0" w:rsidRPr="0024564D">
          <w:rPr>
            <w:rStyle w:val="Hyperlink"/>
            <w:sz w:val="20"/>
            <w:szCs w:val="20"/>
          </w:rPr>
          <w:t>http://www.hosa.org/natorg/sectb/index.html</w:t>
        </w:r>
      </w:hyperlink>
    </w:p>
    <w:sectPr w:rsidR="00BA7B5F" w:rsidSect="007B38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1842"/>
    <w:multiLevelType w:val="hybridMultilevel"/>
    <w:tmpl w:val="B274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B54221"/>
    <w:multiLevelType w:val="hybridMultilevel"/>
    <w:tmpl w:val="7E449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0"/>
    <w:rsid w:val="00003887"/>
    <w:rsid w:val="007B38F0"/>
    <w:rsid w:val="008B2898"/>
    <w:rsid w:val="00956181"/>
    <w:rsid w:val="00BA7B5F"/>
    <w:rsid w:val="00C1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7C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F0"/>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38F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F0"/>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38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sa.org/natorg/sectb/cat-iv/chd.pdf" TargetMode="External"/><Relationship Id="rId7" Type="http://schemas.openxmlformats.org/officeDocument/2006/relationships/hyperlink" Target="http://www.hosa.org/natorg/sectb/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Macintosh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rrauzi</dc:creator>
  <cp:keywords/>
  <dc:description/>
  <cp:lastModifiedBy>EdTech_Air_02</cp:lastModifiedBy>
  <cp:revision>5</cp:revision>
  <dcterms:created xsi:type="dcterms:W3CDTF">2012-09-12T20:08:00Z</dcterms:created>
  <dcterms:modified xsi:type="dcterms:W3CDTF">2013-07-11T18:42:00Z</dcterms:modified>
</cp:coreProperties>
</file>